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1BE" w:rsidRDefault="001271BE"/>
    <w:p w:rsidR="004A5517" w:rsidRDefault="004A5517"/>
    <w:p w:rsidR="002D55BC" w:rsidRDefault="002D55BC" w:rsidP="004A55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Questionnaire de prise de connaissance et d’identification de données disponible</w:t>
      </w:r>
    </w:p>
    <w:p w:rsidR="002D55BC" w:rsidRDefault="002D55BC" w:rsidP="004A5517">
      <w:pPr>
        <w:jc w:val="center"/>
        <w:rPr>
          <w:b/>
          <w:bCs/>
          <w:sz w:val="28"/>
          <w:szCs w:val="28"/>
        </w:rPr>
      </w:pPr>
    </w:p>
    <w:p w:rsidR="002D55BC" w:rsidRDefault="002D55BC">
      <w:pPr>
        <w:rPr>
          <w:b/>
          <w:bCs/>
          <w:sz w:val="22"/>
          <w:szCs w:val="22"/>
        </w:rPr>
      </w:pPr>
      <w:r w:rsidRPr="002D55BC">
        <w:rPr>
          <w:b/>
          <w:bCs/>
          <w:sz w:val="22"/>
          <w:szCs w:val="22"/>
        </w:rPr>
        <w:t>Nom du répondant :</w:t>
      </w:r>
    </w:p>
    <w:p w:rsidR="002D55BC" w:rsidRPr="002D55BC" w:rsidRDefault="002D55BC">
      <w:pPr>
        <w:rPr>
          <w:b/>
          <w:bCs/>
          <w:sz w:val="22"/>
          <w:szCs w:val="22"/>
        </w:rPr>
      </w:pPr>
    </w:p>
    <w:p w:rsidR="002D55BC" w:rsidRDefault="002D55BC">
      <w:pPr>
        <w:rPr>
          <w:b/>
          <w:bCs/>
          <w:sz w:val="22"/>
          <w:szCs w:val="22"/>
        </w:rPr>
      </w:pPr>
      <w:r w:rsidRPr="002D55BC">
        <w:rPr>
          <w:b/>
          <w:bCs/>
          <w:sz w:val="22"/>
          <w:szCs w:val="22"/>
        </w:rPr>
        <w:t>Date de l’entretien :</w:t>
      </w:r>
    </w:p>
    <w:p w:rsidR="002D55BC" w:rsidRDefault="002D55BC">
      <w:pPr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261"/>
        <w:gridCol w:w="3402"/>
      </w:tblGrid>
      <w:tr w:rsidR="008E465A" w:rsidRPr="002D55BC" w:rsidTr="00356221">
        <w:trPr>
          <w:trHeight w:val="269"/>
        </w:trPr>
        <w:tc>
          <w:tcPr>
            <w:tcW w:w="1129" w:type="dxa"/>
            <w:vMerge w:val="restart"/>
          </w:tcPr>
          <w:p w:rsidR="008E465A" w:rsidRPr="002D55BC" w:rsidRDefault="008E465A" w:rsidP="002D55B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D55BC">
              <w:rPr>
                <w:rFonts w:cstheme="minorHAnsi"/>
                <w:b/>
                <w:bCs/>
                <w:sz w:val="22"/>
                <w:szCs w:val="22"/>
              </w:rPr>
              <w:t>N° de diligence</w:t>
            </w:r>
          </w:p>
        </w:tc>
        <w:tc>
          <w:tcPr>
            <w:tcW w:w="3261" w:type="dxa"/>
            <w:vMerge w:val="restart"/>
          </w:tcPr>
          <w:p w:rsidR="008E465A" w:rsidRPr="002D55BC" w:rsidRDefault="008E465A" w:rsidP="002D55B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Description des diligences</w:t>
            </w:r>
          </w:p>
        </w:tc>
        <w:tc>
          <w:tcPr>
            <w:tcW w:w="3402" w:type="dxa"/>
            <w:vMerge w:val="restart"/>
          </w:tcPr>
          <w:p w:rsidR="008E465A" w:rsidRPr="002D55BC" w:rsidRDefault="008E465A" w:rsidP="002D55B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Réponses / Réf. FT*</w:t>
            </w:r>
          </w:p>
        </w:tc>
      </w:tr>
      <w:tr w:rsidR="008E465A" w:rsidRPr="002D55BC" w:rsidTr="00356221">
        <w:trPr>
          <w:trHeight w:val="269"/>
        </w:trPr>
        <w:tc>
          <w:tcPr>
            <w:tcW w:w="1129" w:type="dxa"/>
            <w:vMerge/>
          </w:tcPr>
          <w:p w:rsidR="008E465A" w:rsidRPr="002D55BC" w:rsidRDefault="008E465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:rsidR="008E465A" w:rsidRPr="002D55BC" w:rsidRDefault="008E465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8E465A" w:rsidRPr="002D55BC" w:rsidRDefault="008E465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E465A" w:rsidRPr="002D55BC" w:rsidTr="00356221">
        <w:tc>
          <w:tcPr>
            <w:tcW w:w="1129" w:type="dxa"/>
          </w:tcPr>
          <w:p w:rsidR="008E465A" w:rsidRPr="002D55BC" w:rsidRDefault="008E465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:rsidR="008E465A" w:rsidRPr="002D55BC" w:rsidRDefault="008E465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Prise de connaissance</w:t>
            </w:r>
          </w:p>
        </w:tc>
        <w:tc>
          <w:tcPr>
            <w:tcW w:w="3402" w:type="dxa"/>
          </w:tcPr>
          <w:p w:rsidR="008E465A" w:rsidRPr="002D55BC" w:rsidRDefault="008E465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E465A" w:rsidRPr="002D55BC" w:rsidTr="00356221">
        <w:tc>
          <w:tcPr>
            <w:tcW w:w="1129" w:type="dxa"/>
          </w:tcPr>
          <w:p w:rsidR="008E465A" w:rsidRPr="002D55BC" w:rsidRDefault="008E465A" w:rsidP="0061187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3261" w:type="dxa"/>
          </w:tcPr>
          <w:p w:rsidR="008E465A" w:rsidRPr="002D55BC" w:rsidRDefault="008E465A">
            <w:pPr>
              <w:rPr>
                <w:rFonts w:cstheme="minorHAnsi"/>
                <w:sz w:val="22"/>
                <w:szCs w:val="22"/>
              </w:rPr>
            </w:pPr>
            <w:r w:rsidRPr="002D55BC">
              <w:rPr>
                <w:rFonts w:cstheme="minorHAnsi"/>
                <w:sz w:val="22"/>
                <w:szCs w:val="22"/>
              </w:rPr>
              <w:t>Quels sont les principaux produits d’assurance non- vie offerts par votre compagnie</w:t>
            </w:r>
            <w:r>
              <w:rPr>
                <w:rFonts w:cstheme="minorHAnsi"/>
                <w:sz w:val="22"/>
                <w:szCs w:val="22"/>
              </w:rPr>
              <w:t> ?</w:t>
            </w:r>
          </w:p>
        </w:tc>
        <w:tc>
          <w:tcPr>
            <w:tcW w:w="3402" w:type="dxa"/>
          </w:tcPr>
          <w:p w:rsidR="008E465A" w:rsidRPr="002D55BC" w:rsidRDefault="008E46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465A" w:rsidRPr="002D55BC" w:rsidTr="00356221">
        <w:tc>
          <w:tcPr>
            <w:tcW w:w="1129" w:type="dxa"/>
          </w:tcPr>
          <w:p w:rsidR="008E465A" w:rsidRPr="002D55BC" w:rsidRDefault="008E465A" w:rsidP="0061187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3261" w:type="dxa"/>
          </w:tcPr>
          <w:p w:rsidR="008E465A" w:rsidRPr="002D55BC" w:rsidRDefault="008E46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Quels sont les processus de reconnaissance de revenu de ces produits (ex : souscription des polices ; gestion des primes ; etc…)?</w:t>
            </w:r>
          </w:p>
        </w:tc>
        <w:tc>
          <w:tcPr>
            <w:tcW w:w="3402" w:type="dxa"/>
          </w:tcPr>
          <w:p w:rsidR="008E465A" w:rsidRPr="002D55BC" w:rsidRDefault="008E46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465A" w:rsidRPr="002D55BC" w:rsidTr="00356221">
        <w:tc>
          <w:tcPr>
            <w:tcW w:w="1129" w:type="dxa"/>
          </w:tcPr>
          <w:p w:rsidR="008E465A" w:rsidRPr="002D55BC" w:rsidRDefault="008E465A" w:rsidP="0061187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3261" w:type="dxa"/>
          </w:tcPr>
          <w:p w:rsidR="008E465A" w:rsidRPr="002D55BC" w:rsidRDefault="008E46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Quels sont les services ou départements responsables de chacun de ces processus ? </w:t>
            </w:r>
          </w:p>
        </w:tc>
        <w:tc>
          <w:tcPr>
            <w:tcW w:w="3402" w:type="dxa"/>
          </w:tcPr>
          <w:p w:rsidR="008E465A" w:rsidRPr="002D55BC" w:rsidRDefault="008E46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465A" w:rsidRPr="002D55BC" w:rsidTr="00356221">
        <w:tc>
          <w:tcPr>
            <w:tcW w:w="1129" w:type="dxa"/>
          </w:tcPr>
          <w:p w:rsidR="008E465A" w:rsidRPr="002D55BC" w:rsidRDefault="008E465A" w:rsidP="0061187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3261" w:type="dxa"/>
          </w:tcPr>
          <w:p w:rsidR="008E465A" w:rsidRPr="002D55BC" w:rsidRDefault="008E46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Existe-t-il des processus spécifiques pour certains produits ? Si oui lesquels ?</w:t>
            </w:r>
          </w:p>
        </w:tc>
        <w:tc>
          <w:tcPr>
            <w:tcW w:w="3402" w:type="dxa"/>
          </w:tcPr>
          <w:p w:rsidR="008E465A" w:rsidRPr="002D55BC" w:rsidRDefault="008E46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465A" w:rsidRPr="00611875" w:rsidTr="00356221">
        <w:tc>
          <w:tcPr>
            <w:tcW w:w="1129" w:type="dxa"/>
          </w:tcPr>
          <w:p w:rsidR="008E465A" w:rsidRPr="00611875" w:rsidRDefault="008E465A" w:rsidP="00611875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:rsidR="008E465A" w:rsidRPr="00611875" w:rsidRDefault="008E465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Cartographie des processus</w:t>
            </w:r>
          </w:p>
        </w:tc>
        <w:tc>
          <w:tcPr>
            <w:tcW w:w="3402" w:type="dxa"/>
          </w:tcPr>
          <w:p w:rsidR="008E465A" w:rsidRPr="00611875" w:rsidRDefault="008E465A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8E465A" w:rsidRPr="002D55BC" w:rsidTr="00356221">
        <w:tc>
          <w:tcPr>
            <w:tcW w:w="1129" w:type="dxa"/>
          </w:tcPr>
          <w:p w:rsidR="008E465A" w:rsidRPr="002D55BC" w:rsidRDefault="008E465A" w:rsidP="0061187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3261" w:type="dxa"/>
          </w:tcPr>
          <w:p w:rsidR="008E465A" w:rsidRPr="002D55BC" w:rsidRDefault="008E46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Décrire le flux complet de souscription de police d’assurance, de la demande de souscription initiale jusqu’à la comptabilisation des primes.</w:t>
            </w:r>
          </w:p>
        </w:tc>
        <w:tc>
          <w:tcPr>
            <w:tcW w:w="3402" w:type="dxa"/>
          </w:tcPr>
          <w:p w:rsidR="008E465A" w:rsidRPr="002D55BC" w:rsidRDefault="008E46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465A" w:rsidRPr="002D55BC" w:rsidTr="00356221">
        <w:tc>
          <w:tcPr>
            <w:tcW w:w="1129" w:type="dxa"/>
          </w:tcPr>
          <w:p w:rsidR="008E465A" w:rsidRPr="002D55BC" w:rsidRDefault="008E465A" w:rsidP="0061187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3261" w:type="dxa"/>
          </w:tcPr>
          <w:p w:rsidR="008E465A" w:rsidRPr="002D55BC" w:rsidRDefault="008E46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Quels sont les points de contrôle critiques où les informations sur le revenu sont générées ou modifiées ?</w:t>
            </w:r>
          </w:p>
        </w:tc>
        <w:tc>
          <w:tcPr>
            <w:tcW w:w="3402" w:type="dxa"/>
          </w:tcPr>
          <w:p w:rsidR="008E465A" w:rsidRPr="002D55BC" w:rsidRDefault="008E465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465A" w:rsidRPr="002D55BC" w:rsidTr="00356221">
        <w:tc>
          <w:tcPr>
            <w:tcW w:w="1129" w:type="dxa"/>
          </w:tcPr>
          <w:p w:rsidR="008E465A" w:rsidRPr="002D55BC" w:rsidRDefault="008E465A" w:rsidP="00611875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3261" w:type="dxa"/>
          </w:tcPr>
          <w:p w:rsidR="008E465A" w:rsidRPr="002D55BC" w:rsidRDefault="008E465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Quelles sont les données disponible</w:t>
            </w:r>
            <w:r w:rsidR="00356221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 xml:space="preserve"> à ces points de</w:t>
            </w:r>
            <w:r w:rsidR="00356221">
              <w:rPr>
                <w:rFonts w:cstheme="minorHAnsi"/>
                <w:sz w:val="22"/>
                <w:szCs w:val="22"/>
              </w:rPr>
              <w:t xml:space="preserve"> contrôles ou de génération d’information sur le revenu ?</w:t>
            </w:r>
          </w:p>
        </w:tc>
        <w:tc>
          <w:tcPr>
            <w:tcW w:w="3402" w:type="dxa"/>
          </w:tcPr>
          <w:p w:rsidR="008E465A" w:rsidRPr="002D55BC" w:rsidRDefault="008E465A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2D55BC" w:rsidRDefault="002D55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D55BC" w:rsidRDefault="002D55BC" w:rsidP="002D55BC">
      <w:pPr>
        <w:rPr>
          <w:b/>
          <w:bCs/>
          <w:sz w:val="28"/>
          <w:szCs w:val="28"/>
        </w:rPr>
      </w:pPr>
    </w:p>
    <w:p w:rsidR="004A5517" w:rsidRDefault="004A5517" w:rsidP="004A5517">
      <w:pPr>
        <w:jc w:val="center"/>
        <w:rPr>
          <w:b/>
          <w:bCs/>
          <w:sz w:val="28"/>
          <w:szCs w:val="28"/>
        </w:rPr>
      </w:pPr>
      <w:r w:rsidRPr="004A5517">
        <w:rPr>
          <w:b/>
          <w:bCs/>
          <w:sz w:val="28"/>
          <w:szCs w:val="28"/>
        </w:rPr>
        <w:t>Fiche d’analyse des rapports externes (rapport DNA) et internes</w:t>
      </w:r>
    </w:p>
    <w:p w:rsidR="004A5517" w:rsidRDefault="004A5517" w:rsidP="004A5517">
      <w:pPr>
        <w:rPr>
          <w:b/>
          <w:bCs/>
          <w:sz w:val="28"/>
          <w:szCs w:val="28"/>
        </w:rPr>
      </w:pPr>
    </w:p>
    <w:p w:rsidR="004A5517" w:rsidRDefault="004A5517" w:rsidP="004A55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Objectif </w:t>
      </w:r>
      <w:r w:rsidR="00383618">
        <w:rPr>
          <w:b/>
          <w:bCs/>
          <w:sz w:val="28"/>
          <w:szCs w:val="28"/>
        </w:rPr>
        <w:t>de l’analyse</w:t>
      </w:r>
      <w:r>
        <w:rPr>
          <w:b/>
          <w:bCs/>
          <w:sz w:val="28"/>
          <w:szCs w:val="28"/>
        </w:rPr>
        <w:t> :</w:t>
      </w:r>
    </w:p>
    <w:p w:rsidR="00383618" w:rsidRDefault="009C1EB1" w:rsidP="004A5517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Demander aux départements intervenants dans le processus d’émission de prime de communiquer la liste des documents internes ou rapports interne produits sur le chiffre d’affaires</w:t>
      </w:r>
    </w:p>
    <w:p w:rsidR="009C1EB1" w:rsidRDefault="004A5517" w:rsidP="00383618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</w:rPr>
      </w:pPr>
      <w:r w:rsidRPr="004A5517">
        <w:rPr>
          <w:b/>
          <w:bCs/>
          <w:sz w:val="22"/>
          <w:szCs w:val="22"/>
        </w:rPr>
        <w:t xml:space="preserve">Identifier les </w:t>
      </w:r>
      <w:r w:rsidR="009C1EB1">
        <w:rPr>
          <w:b/>
          <w:bCs/>
          <w:sz w:val="22"/>
          <w:szCs w:val="22"/>
        </w:rPr>
        <w:t>documents pertinents pour l’audit du cycle</w:t>
      </w:r>
    </w:p>
    <w:p w:rsidR="00383618" w:rsidRPr="00BC123B" w:rsidRDefault="009C1EB1" w:rsidP="00383618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Identifier les données pertinentes pour la reconnaissance des revenus</w:t>
      </w:r>
    </w:p>
    <w:p w:rsidR="00383618" w:rsidRDefault="00383618" w:rsidP="00383618">
      <w:pPr>
        <w:rPr>
          <w:b/>
          <w:bCs/>
          <w:sz w:val="22"/>
          <w:szCs w:val="22"/>
        </w:rPr>
      </w:pPr>
    </w:p>
    <w:p w:rsidR="00383618" w:rsidRPr="00383618" w:rsidRDefault="00383618" w:rsidP="00383618">
      <w:pPr>
        <w:rPr>
          <w:b/>
          <w:bCs/>
          <w:sz w:val="28"/>
          <w:szCs w:val="28"/>
        </w:rPr>
      </w:pPr>
      <w:r w:rsidRPr="00383618">
        <w:rPr>
          <w:b/>
          <w:bCs/>
          <w:sz w:val="28"/>
          <w:szCs w:val="28"/>
        </w:rPr>
        <w:t>Rapports analysés</w:t>
      </w:r>
    </w:p>
    <w:p w:rsidR="00383618" w:rsidRDefault="00383618" w:rsidP="00383618">
      <w:pPr>
        <w:rPr>
          <w:b/>
          <w:bCs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07"/>
        <w:gridCol w:w="1309"/>
        <w:gridCol w:w="2070"/>
        <w:gridCol w:w="2540"/>
      </w:tblGrid>
      <w:tr w:rsidR="00383618" w:rsidRPr="004A5517" w:rsidTr="008911DF">
        <w:tc>
          <w:tcPr>
            <w:tcW w:w="2265" w:type="dxa"/>
          </w:tcPr>
          <w:p w:rsidR="00383618" w:rsidRPr="004A5517" w:rsidRDefault="00383618" w:rsidP="008911DF">
            <w:pPr>
              <w:jc w:val="center"/>
              <w:rPr>
                <w:b/>
                <w:bCs/>
                <w:sz w:val="22"/>
                <w:szCs w:val="22"/>
              </w:rPr>
            </w:pPr>
            <w:r w:rsidRPr="004A5517">
              <w:rPr>
                <w:b/>
                <w:bCs/>
                <w:sz w:val="22"/>
                <w:szCs w:val="22"/>
              </w:rPr>
              <w:t xml:space="preserve">Titre </w:t>
            </w:r>
            <w:r>
              <w:rPr>
                <w:b/>
                <w:bCs/>
                <w:sz w:val="22"/>
                <w:szCs w:val="22"/>
              </w:rPr>
              <w:t>des rapports consultés</w:t>
            </w:r>
          </w:p>
        </w:tc>
        <w:tc>
          <w:tcPr>
            <w:tcW w:w="1416" w:type="dxa"/>
          </w:tcPr>
          <w:p w:rsidR="00383618" w:rsidRPr="004A5517" w:rsidRDefault="00383618" w:rsidP="008911DF">
            <w:pPr>
              <w:jc w:val="center"/>
              <w:rPr>
                <w:b/>
                <w:bCs/>
                <w:sz w:val="22"/>
                <w:szCs w:val="22"/>
              </w:rPr>
            </w:pPr>
            <w:r w:rsidRPr="004A5517">
              <w:rPr>
                <w:b/>
                <w:bCs/>
                <w:sz w:val="22"/>
                <w:szCs w:val="22"/>
              </w:rPr>
              <w:t>Période</w:t>
            </w:r>
          </w:p>
        </w:tc>
        <w:tc>
          <w:tcPr>
            <w:tcW w:w="2410" w:type="dxa"/>
          </w:tcPr>
          <w:p w:rsidR="00383618" w:rsidRPr="004A5517" w:rsidRDefault="00383618" w:rsidP="008911DF">
            <w:pPr>
              <w:jc w:val="center"/>
              <w:rPr>
                <w:b/>
                <w:bCs/>
                <w:sz w:val="22"/>
                <w:szCs w:val="22"/>
              </w:rPr>
            </w:pPr>
            <w:r w:rsidRPr="004A5517">
              <w:rPr>
                <w:b/>
                <w:bCs/>
                <w:sz w:val="22"/>
                <w:szCs w:val="22"/>
              </w:rPr>
              <w:t>Source</w:t>
            </w:r>
          </w:p>
        </w:tc>
        <w:tc>
          <w:tcPr>
            <w:tcW w:w="2971" w:type="dxa"/>
          </w:tcPr>
          <w:p w:rsidR="00383618" w:rsidRPr="004A5517" w:rsidRDefault="00383618" w:rsidP="008911DF">
            <w:pPr>
              <w:jc w:val="center"/>
              <w:rPr>
                <w:b/>
                <w:bCs/>
                <w:sz w:val="22"/>
                <w:szCs w:val="22"/>
              </w:rPr>
            </w:pPr>
            <w:r w:rsidRPr="004A5517">
              <w:rPr>
                <w:b/>
                <w:bCs/>
                <w:sz w:val="22"/>
                <w:szCs w:val="22"/>
              </w:rPr>
              <w:t>Auteur &amp; fonction</w:t>
            </w:r>
          </w:p>
        </w:tc>
      </w:tr>
      <w:tr w:rsidR="00383618" w:rsidTr="008911DF">
        <w:tc>
          <w:tcPr>
            <w:tcW w:w="2265" w:type="dxa"/>
          </w:tcPr>
          <w:p w:rsidR="00383618" w:rsidRDefault="00383618" w:rsidP="008911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6" w:type="dxa"/>
          </w:tcPr>
          <w:p w:rsidR="00383618" w:rsidRDefault="00383618" w:rsidP="008911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383618" w:rsidRDefault="00383618" w:rsidP="008911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</w:tcPr>
          <w:p w:rsidR="00383618" w:rsidRDefault="00383618" w:rsidP="008911D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83618" w:rsidTr="008911DF">
        <w:tc>
          <w:tcPr>
            <w:tcW w:w="2265" w:type="dxa"/>
          </w:tcPr>
          <w:p w:rsidR="00383618" w:rsidRDefault="00383618" w:rsidP="008911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6" w:type="dxa"/>
          </w:tcPr>
          <w:p w:rsidR="00383618" w:rsidRDefault="00383618" w:rsidP="008911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383618" w:rsidRDefault="00383618" w:rsidP="008911D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1" w:type="dxa"/>
          </w:tcPr>
          <w:p w:rsidR="00383618" w:rsidRDefault="00383618" w:rsidP="008911D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383618" w:rsidRDefault="00383618" w:rsidP="00383618">
      <w:pPr>
        <w:rPr>
          <w:b/>
          <w:bCs/>
          <w:sz w:val="22"/>
          <w:szCs w:val="22"/>
        </w:rPr>
      </w:pPr>
    </w:p>
    <w:p w:rsidR="001749D5" w:rsidRDefault="001749D5" w:rsidP="00383618">
      <w:pPr>
        <w:rPr>
          <w:b/>
          <w:bCs/>
          <w:sz w:val="28"/>
          <w:szCs w:val="28"/>
        </w:rPr>
      </w:pPr>
    </w:p>
    <w:p w:rsidR="00383618" w:rsidRPr="001749D5" w:rsidRDefault="00383618" w:rsidP="00383618">
      <w:pPr>
        <w:rPr>
          <w:b/>
          <w:bCs/>
          <w:sz w:val="28"/>
          <w:szCs w:val="28"/>
        </w:rPr>
      </w:pPr>
      <w:r w:rsidRPr="001749D5">
        <w:rPr>
          <w:b/>
          <w:bCs/>
          <w:sz w:val="28"/>
          <w:szCs w:val="28"/>
        </w:rPr>
        <w:t>Principales conclusions :</w:t>
      </w:r>
    </w:p>
    <w:p w:rsidR="00383618" w:rsidRPr="001749D5" w:rsidRDefault="00383618" w:rsidP="00383618">
      <w:pPr>
        <w:rPr>
          <w:i/>
          <w:iCs/>
          <w:sz w:val="22"/>
          <w:szCs w:val="22"/>
        </w:rPr>
      </w:pPr>
      <w:r w:rsidRPr="001749D5">
        <w:rPr>
          <w:i/>
          <w:iCs/>
          <w:sz w:val="22"/>
          <w:szCs w:val="22"/>
        </w:rPr>
        <w:t>Mettre les points clés abordés dans les rapports analysés</w:t>
      </w:r>
    </w:p>
    <w:p w:rsidR="00383618" w:rsidRDefault="00383618" w:rsidP="00383618">
      <w:pPr>
        <w:rPr>
          <w:b/>
          <w:bCs/>
          <w:sz w:val="28"/>
          <w:szCs w:val="28"/>
        </w:rPr>
      </w:pPr>
    </w:p>
    <w:p w:rsidR="001749D5" w:rsidRDefault="001749D5" w:rsidP="00383618">
      <w:pPr>
        <w:rPr>
          <w:b/>
          <w:bCs/>
          <w:sz w:val="28"/>
          <w:szCs w:val="28"/>
        </w:rPr>
      </w:pPr>
    </w:p>
    <w:p w:rsidR="001749D5" w:rsidRDefault="001749D5" w:rsidP="00383618">
      <w:pPr>
        <w:rPr>
          <w:b/>
          <w:bCs/>
          <w:sz w:val="28"/>
          <w:szCs w:val="28"/>
        </w:rPr>
      </w:pPr>
    </w:p>
    <w:p w:rsidR="001749D5" w:rsidRPr="001749D5" w:rsidRDefault="001749D5" w:rsidP="00383618">
      <w:pPr>
        <w:rPr>
          <w:b/>
          <w:bCs/>
          <w:sz w:val="28"/>
          <w:szCs w:val="28"/>
        </w:rPr>
      </w:pPr>
    </w:p>
    <w:p w:rsidR="00383618" w:rsidRPr="001749D5" w:rsidRDefault="00383618" w:rsidP="00383618">
      <w:pPr>
        <w:rPr>
          <w:b/>
          <w:bCs/>
          <w:sz w:val="28"/>
          <w:szCs w:val="28"/>
        </w:rPr>
      </w:pPr>
      <w:r w:rsidRPr="001749D5">
        <w:rPr>
          <w:b/>
          <w:bCs/>
          <w:sz w:val="28"/>
          <w:szCs w:val="28"/>
        </w:rPr>
        <w:t>Données identifiées :</w:t>
      </w:r>
    </w:p>
    <w:p w:rsidR="00383618" w:rsidRDefault="00383618" w:rsidP="00383618">
      <w:pPr>
        <w:rPr>
          <w:b/>
          <w:bCs/>
          <w:sz w:val="22"/>
          <w:szCs w:val="22"/>
        </w:rPr>
      </w:pPr>
    </w:p>
    <w:p w:rsidR="00383618" w:rsidRPr="001749D5" w:rsidRDefault="00383618" w:rsidP="00383618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 w:rsidRPr="001749D5">
        <w:rPr>
          <w:b/>
          <w:bCs/>
          <w:sz w:val="28"/>
          <w:szCs w:val="28"/>
        </w:rPr>
        <w:t>Variables pertinentes :</w:t>
      </w:r>
    </w:p>
    <w:p w:rsidR="001749D5" w:rsidRDefault="001749D5" w:rsidP="001749D5">
      <w:pPr>
        <w:pStyle w:val="Paragraphedeliste"/>
        <w:rPr>
          <w:i/>
          <w:iCs/>
          <w:sz w:val="22"/>
          <w:szCs w:val="22"/>
        </w:rPr>
      </w:pPr>
      <w:r w:rsidRPr="001749D5">
        <w:rPr>
          <w:i/>
          <w:iCs/>
          <w:sz w:val="22"/>
          <w:szCs w:val="22"/>
        </w:rPr>
        <w:t>Type de police d’assurance, géographie, âge des clients, etc.</w:t>
      </w:r>
    </w:p>
    <w:p w:rsidR="001749D5" w:rsidRDefault="001749D5" w:rsidP="001749D5">
      <w:pPr>
        <w:pStyle w:val="Paragraphedeliste"/>
        <w:rPr>
          <w:i/>
          <w:iCs/>
          <w:sz w:val="22"/>
          <w:szCs w:val="22"/>
        </w:rPr>
      </w:pPr>
    </w:p>
    <w:p w:rsidR="001749D5" w:rsidRDefault="001749D5" w:rsidP="001749D5">
      <w:pPr>
        <w:pStyle w:val="Paragraphedeliste"/>
        <w:rPr>
          <w:i/>
          <w:iCs/>
          <w:sz w:val="22"/>
          <w:szCs w:val="22"/>
        </w:rPr>
      </w:pPr>
    </w:p>
    <w:p w:rsidR="001749D5" w:rsidRDefault="001749D5" w:rsidP="001749D5">
      <w:pPr>
        <w:pStyle w:val="Paragraphedeliste"/>
        <w:rPr>
          <w:i/>
          <w:iCs/>
          <w:sz w:val="22"/>
          <w:szCs w:val="22"/>
        </w:rPr>
      </w:pPr>
    </w:p>
    <w:p w:rsidR="001749D5" w:rsidRPr="001749D5" w:rsidRDefault="001749D5" w:rsidP="001749D5">
      <w:pPr>
        <w:pStyle w:val="Paragraphedeliste"/>
        <w:rPr>
          <w:i/>
          <w:iCs/>
          <w:sz w:val="22"/>
          <w:szCs w:val="22"/>
        </w:rPr>
      </w:pPr>
    </w:p>
    <w:p w:rsidR="00383618" w:rsidRPr="001749D5" w:rsidRDefault="00383618" w:rsidP="00383618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 w:rsidRPr="001749D5">
        <w:rPr>
          <w:b/>
          <w:bCs/>
          <w:sz w:val="28"/>
          <w:szCs w:val="28"/>
        </w:rPr>
        <w:t>Données chiffrées :</w:t>
      </w:r>
    </w:p>
    <w:p w:rsidR="00383618" w:rsidRDefault="001749D5" w:rsidP="00383618">
      <w:pPr>
        <w:pStyle w:val="Paragraphedeliste"/>
        <w:rPr>
          <w:i/>
          <w:iCs/>
          <w:sz w:val="22"/>
          <w:szCs w:val="22"/>
        </w:rPr>
      </w:pPr>
      <w:r w:rsidRPr="001749D5">
        <w:rPr>
          <w:i/>
          <w:iCs/>
          <w:sz w:val="22"/>
          <w:szCs w:val="22"/>
        </w:rPr>
        <w:t>Montant des primes vendus par branche, part des courtiers, etc.</w:t>
      </w:r>
    </w:p>
    <w:p w:rsidR="001749D5" w:rsidRDefault="001749D5" w:rsidP="00383618">
      <w:pPr>
        <w:pStyle w:val="Paragraphedeliste"/>
        <w:rPr>
          <w:i/>
          <w:iCs/>
          <w:sz w:val="22"/>
          <w:szCs w:val="22"/>
        </w:rPr>
      </w:pPr>
    </w:p>
    <w:p w:rsidR="001749D5" w:rsidRDefault="001749D5" w:rsidP="00383618">
      <w:pPr>
        <w:pStyle w:val="Paragraphedeliste"/>
        <w:rPr>
          <w:i/>
          <w:iCs/>
          <w:sz w:val="22"/>
          <w:szCs w:val="22"/>
        </w:rPr>
      </w:pPr>
    </w:p>
    <w:p w:rsidR="001749D5" w:rsidRDefault="001749D5" w:rsidP="00383618">
      <w:pPr>
        <w:pStyle w:val="Paragraphedeliste"/>
        <w:rPr>
          <w:i/>
          <w:iCs/>
          <w:sz w:val="22"/>
          <w:szCs w:val="22"/>
        </w:rPr>
      </w:pPr>
    </w:p>
    <w:p w:rsidR="001749D5" w:rsidRPr="001749D5" w:rsidRDefault="001749D5" w:rsidP="00383618">
      <w:pPr>
        <w:pStyle w:val="Paragraphedeliste"/>
        <w:rPr>
          <w:i/>
          <w:iCs/>
          <w:sz w:val="22"/>
          <w:szCs w:val="22"/>
        </w:rPr>
      </w:pPr>
    </w:p>
    <w:p w:rsidR="00383618" w:rsidRPr="00383618" w:rsidRDefault="00383618" w:rsidP="00383618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 w:rsidRPr="00383618">
        <w:rPr>
          <w:b/>
          <w:bCs/>
          <w:sz w:val="28"/>
          <w:szCs w:val="28"/>
        </w:rPr>
        <w:t>Tendances :</w:t>
      </w:r>
    </w:p>
    <w:p w:rsidR="00383618" w:rsidRPr="00383618" w:rsidRDefault="00383618" w:rsidP="00383618">
      <w:pPr>
        <w:pStyle w:val="Paragraphedeliste"/>
        <w:rPr>
          <w:i/>
          <w:iCs/>
          <w:sz w:val="22"/>
          <w:szCs w:val="22"/>
        </w:rPr>
      </w:pPr>
      <w:r w:rsidRPr="00383618">
        <w:rPr>
          <w:i/>
          <w:iCs/>
          <w:sz w:val="22"/>
          <w:szCs w:val="22"/>
        </w:rPr>
        <w:t>Élément</w:t>
      </w:r>
      <w:r w:rsidR="001749D5">
        <w:rPr>
          <w:i/>
          <w:iCs/>
          <w:sz w:val="22"/>
          <w:szCs w:val="22"/>
        </w:rPr>
        <w:t>s</w:t>
      </w:r>
      <w:r w:rsidRPr="00383618">
        <w:rPr>
          <w:i/>
          <w:iCs/>
          <w:sz w:val="22"/>
          <w:szCs w:val="22"/>
        </w:rPr>
        <w:t xml:space="preserve"> </w:t>
      </w:r>
      <w:r w:rsidR="001749D5" w:rsidRPr="00383618">
        <w:rPr>
          <w:i/>
          <w:iCs/>
          <w:sz w:val="22"/>
          <w:szCs w:val="22"/>
        </w:rPr>
        <w:t>permettant</w:t>
      </w:r>
      <w:r w:rsidRPr="00383618">
        <w:rPr>
          <w:i/>
          <w:iCs/>
          <w:sz w:val="22"/>
          <w:szCs w:val="22"/>
        </w:rPr>
        <w:t xml:space="preserve"> de comprendre la stratégie de la compagnie et de vérifier si l’activité suis les tendances et si non pourquoi ?</w:t>
      </w:r>
    </w:p>
    <w:p w:rsidR="00383618" w:rsidRDefault="00383618" w:rsidP="00383618">
      <w:pPr>
        <w:rPr>
          <w:b/>
          <w:bCs/>
          <w:sz w:val="22"/>
          <w:szCs w:val="22"/>
        </w:rPr>
      </w:pPr>
    </w:p>
    <w:p w:rsidR="00EA3AF5" w:rsidRDefault="00EA3AF5" w:rsidP="00437F46">
      <w:pPr>
        <w:rPr>
          <w:b/>
          <w:bCs/>
          <w:sz w:val="28"/>
          <w:szCs w:val="28"/>
        </w:rPr>
      </w:pPr>
    </w:p>
    <w:sectPr w:rsidR="00EA3AF5" w:rsidSect="008E465A">
      <w:headerReference w:type="default" r:id="rId7"/>
      <w:footerReference w:type="default" r:id="rId8"/>
      <w:pgSz w:w="11906" w:h="16838"/>
      <w:pgMar w:top="1418" w:right="1985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62C8" w:rsidRDefault="006662C8" w:rsidP="004A5517">
      <w:r>
        <w:separator/>
      </w:r>
    </w:p>
  </w:endnote>
  <w:endnote w:type="continuationSeparator" w:id="0">
    <w:p w:rsidR="006662C8" w:rsidRDefault="006662C8" w:rsidP="004A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2036"/>
      <w:gridCol w:w="2004"/>
      <w:gridCol w:w="1951"/>
      <w:gridCol w:w="1940"/>
    </w:tblGrid>
    <w:tr w:rsidR="00142791" w:rsidRPr="00AF4F68" w:rsidTr="008911DF">
      <w:tc>
        <w:tcPr>
          <w:tcW w:w="2265" w:type="dxa"/>
          <w:tcBorders>
            <w:top w:val="nil"/>
            <w:left w:val="nil"/>
          </w:tcBorders>
        </w:tcPr>
        <w:p w:rsidR="00142791" w:rsidRPr="00AF4F68" w:rsidRDefault="00142791" w:rsidP="00142791">
          <w:pPr>
            <w:rPr>
              <w:sz w:val="22"/>
              <w:szCs w:val="22"/>
            </w:rPr>
          </w:pPr>
        </w:p>
      </w:tc>
      <w:tc>
        <w:tcPr>
          <w:tcW w:w="2265" w:type="dxa"/>
        </w:tcPr>
        <w:p w:rsidR="00142791" w:rsidRPr="00AF4F68" w:rsidRDefault="00142791" w:rsidP="00142791">
          <w:pPr>
            <w:jc w:val="center"/>
            <w:rPr>
              <w:sz w:val="22"/>
              <w:szCs w:val="22"/>
            </w:rPr>
          </w:pPr>
          <w:r w:rsidRPr="00AF4F68">
            <w:rPr>
              <w:sz w:val="22"/>
              <w:szCs w:val="22"/>
            </w:rPr>
            <w:t>Identité</w:t>
          </w:r>
        </w:p>
      </w:tc>
      <w:tc>
        <w:tcPr>
          <w:tcW w:w="2266" w:type="dxa"/>
        </w:tcPr>
        <w:p w:rsidR="00142791" w:rsidRPr="00AF4F68" w:rsidRDefault="00142791" w:rsidP="00142791">
          <w:pPr>
            <w:jc w:val="center"/>
            <w:rPr>
              <w:sz w:val="22"/>
              <w:szCs w:val="22"/>
            </w:rPr>
          </w:pPr>
          <w:r w:rsidRPr="00AF4F68">
            <w:rPr>
              <w:sz w:val="22"/>
              <w:szCs w:val="22"/>
            </w:rPr>
            <w:t>Date</w:t>
          </w:r>
        </w:p>
      </w:tc>
      <w:tc>
        <w:tcPr>
          <w:tcW w:w="2266" w:type="dxa"/>
        </w:tcPr>
        <w:p w:rsidR="00142791" w:rsidRPr="00AF4F68" w:rsidRDefault="00142791" w:rsidP="00142791">
          <w:pPr>
            <w:jc w:val="center"/>
            <w:rPr>
              <w:sz w:val="22"/>
              <w:szCs w:val="22"/>
            </w:rPr>
          </w:pPr>
          <w:r w:rsidRPr="00AF4F68">
            <w:rPr>
              <w:sz w:val="22"/>
              <w:szCs w:val="22"/>
            </w:rPr>
            <w:t>Visa</w:t>
          </w:r>
        </w:p>
      </w:tc>
    </w:tr>
    <w:tr w:rsidR="00142791" w:rsidRPr="00AF4F68" w:rsidTr="008911DF">
      <w:tc>
        <w:tcPr>
          <w:tcW w:w="2265" w:type="dxa"/>
        </w:tcPr>
        <w:p w:rsidR="00142791" w:rsidRPr="00AF4F68" w:rsidRDefault="00142791" w:rsidP="00142791">
          <w:pPr>
            <w:rPr>
              <w:sz w:val="22"/>
              <w:szCs w:val="22"/>
            </w:rPr>
          </w:pPr>
          <w:r w:rsidRPr="00AF4F68">
            <w:rPr>
              <w:sz w:val="22"/>
              <w:szCs w:val="22"/>
            </w:rPr>
            <w:t>Fait par</w:t>
          </w:r>
        </w:p>
      </w:tc>
      <w:tc>
        <w:tcPr>
          <w:tcW w:w="2265" w:type="dxa"/>
        </w:tcPr>
        <w:p w:rsidR="00142791" w:rsidRPr="00AF4F68" w:rsidRDefault="00142791" w:rsidP="00142791">
          <w:pPr>
            <w:rPr>
              <w:sz w:val="22"/>
              <w:szCs w:val="22"/>
            </w:rPr>
          </w:pPr>
        </w:p>
      </w:tc>
      <w:tc>
        <w:tcPr>
          <w:tcW w:w="2266" w:type="dxa"/>
        </w:tcPr>
        <w:p w:rsidR="00142791" w:rsidRPr="00AF4F68" w:rsidRDefault="00142791" w:rsidP="00142791">
          <w:pPr>
            <w:rPr>
              <w:sz w:val="22"/>
              <w:szCs w:val="22"/>
            </w:rPr>
          </w:pPr>
        </w:p>
      </w:tc>
      <w:tc>
        <w:tcPr>
          <w:tcW w:w="2266" w:type="dxa"/>
        </w:tcPr>
        <w:p w:rsidR="00142791" w:rsidRPr="00AF4F68" w:rsidRDefault="00142791" w:rsidP="00142791">
          <w:pPr>
            <w:rPr>
              <w:sz w:val="22"/>
              <w:szCs w:val="22"/>
            </w:rPr>
          </w:pPr>
        </w:p>
      </w:tc>
    </w:tr>
    <w:tr w:rsidR="00142791" w:rsidRPr="00AF4F68" w:rsidTr="008911DF">
      <w:tc>
        <w:tcPr>
          <w:tcW w:w="2265" w:type="dxa"/>
        </w:tcPr>
        <w:p w:rsidR="00142791" w:rsidRPr="00AF4F68" w:rsidRDefault="00142791" w:rsidP="00142791">
          <w:pPr>
            <w:rPr>
              <w:sz w:val="22"/>
              <w:szCs w:val="22"/>
            </w:rPr>
          </w:pPr>
          <w:r w:rsidRPr="00AF4F68">
            <w:rPr>
              <w:sz w:val="22"/>
              <w:szCs w:val="22"/>
            </w:rPr>
            <w:t>Supervisé par</w:t>
          </w:r>
        </w:p>
      </w:tc>
      <w:tc>
        <w:tcPr>
          <w:tcW w:w="2265" w:type="dxa"/>
        </w:tcPr>
        <w:p w:rsidR="00142791" w:rsidRPr="00AF4F68" w:rsidRDefault="00142791" w:rsidP="00142791">
          <w:pPr>
            <w:rPr>
              <w:sz w:val="22"/>
              <w:szCs w:val="22"/>
            </w:rPr>
          </w:pPr>
        </w:p>
      </w:tc>
      <w:tc>
        <w:tcPr>
          <w:tcW w:w="2266" w:type="dxa"/>
        </w:tcPr>
        <w:p w:rsidR="00142791" w:rsidRPr="00AF4F68" w:rsidRDefault="00142791" w:rsidP="00142791">
          <w:pPr>
            <w:rPr>
              <w:sz w:val="22"/>
              <w:szCs w:val="22"/>
            </w:rPr>
          </w:pPr>
        </w:p>
      </w:tc>
      <w:tc>
        <w:tcPr>
          <w:tcW w:w="2266" w:type="dxa"/>
        </w:tcPr>
        <w:p w:rsidR="00142791" w:rsidRPr="00AF4F68" w:rsidRDefault="00142791" w:rsidP="00142791">
          <w:pPr>
            <w:rPr>
              <w:sz w:val="22"/>
              <w:szCs w:val="22"/>
            </w:rPr>
          </w:pPr>
        </w:p>
      </w:tc>
    </w:tr>
  </w:tbl>
  <w:p w:rsidR="00142791" w:rsidRDefault="00142791">
    <w:pPr>
      <w:pStyle w:val="Pieddepage"/>
    </w:pPr>
  </w:p>
  <w:p w:rsidR="00142791" w:rsidRDefault="00142791">
    <w:pPr>
      <w:pStyle w:val="Pieddepage"/>
    </w:pPr>
    <w:r>
      <w:t>*FT : Feuille de travail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62C8" w:rsidRDefault="006662C8" w:rsidP="004A5517">
      <w:r>
        <w:separator/>
      </w:r>
    </w:p>
  </w:footnote>
  <w:footnote w:type="continuationSeparator" w:id="0">
    <w:p w:rsidR="006662C8" w:rsidRDefault="006662C8" w:rsidP="004A5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5517" w:rsidRDefault="004A5517">
    <w:pPr>
      <w:pStyle w:val="En-tte"/>
    </w:pPr>
    <w:r>
      <w:t>Client :</w:t>
    </w:r>
  </w:p>
  <w:p w:rsidR="004A5517" w:rsidRDefault="004A5517">
    <w:pPr>
      <w:pStyle w:val="En-tte"/>
    </w:pPr>
  </w:p>
  <w:p w:rsidR="004A5517" w:rsidRDefault="004A5517">
    <w:pPr>
      <w:pStyle w:val="En-tte"/>
    </w:pPr>
    <w:r>
      <w:t>Exercice 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4512F"/>
    <w:multiLevelType w:val="hybridMultilevel"/>
    <w:tmpl w:val="892CD9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C689D"/>
    <w:multiLevelType w:val="multilevel"/>
    <w:tmpl w:val="6F0A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72825"/>
    <w:multiLevelType w:val="hybridMultilevel"/>
    <w:tmpl w:val="C7D4A82C"/>
    <w:lvl w:ilvl="0" w:tplc="2BA6D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16B09"/>
    <w:multiLevelType w:val="multilevel"/>
    <w:tmpl w:val="6F0A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40BCC"/>
    <w:multiLevelType w:val="hybridMultilevel"/>
    <w:tmpl w:val="4CF23B40"/>
    <w:lvl w:ilvl="0" w:tplc="EE5E5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11A04"/>
    <w:multiLevelType w:val="multilevel"/>
    <w:tmpl w:val="6F0A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2186324">
    <w:abstractNumId w:val="2"/>
  </w:num>
  <w:num w:numId="2" w16cid:durableId="1401058832">
    <w:abstractNumId w:val="0"/>
  </w:num>
  <w:num w:numId="3" w16cid:durableId="1037004437">
    <w:abstractNumId w:val="5"/>
  </w:num>
  <w:num w:numId="4" w16cid:durableId="649868629">
    <w:abstractNumId w:val="1"/>
  </w:num>
  <w:num w:numId="5" w16cid:durableId="116221908">
    <w:abstractNumId w:val="3"/>
  </w:num>
  <w:num w:numId="6" w16cid:durableId="1138574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17"/>
    <w:rsid w:val="000C1FD2"/>
    <w:rsid w:val="001271BE"/>
    <w:rsid w:val="00142791"/>
    <w:rsid w:val="001749D5"/>
    <w:rsid w:val="001D5723"/>
    <w:rsid w:val="001F768C"/>
    <w:rsid w:val="002D55BC"/>
    <w:rsid w:val="002E7BCF"/>
    <w:rsid w:val="00323B2B"/>
    <w:rsid w:val="00356221"/>
    <w:rsid w:val="00383618"/>
    <w:rsid w:val="003E6D78"/>
    <w:rsid w:val="004210B4"/>
    <w:rsid w:val="00437F46"/>
    <w:rsid w:val="004A5517"/>
    <w:rsid w:val="005971B5"/>
    <w:rsid w:val="00611875"/>
    <w:rsid w:val="006662C8"/>
    <w:rsid w:val="00790B3B"/>
    <w:rsid w:val="008E465A"/>
    <w:rsid w:val="009500E1"/>
    <w:rsid w:val="009B4EFE"/>
    <w:rsid w:val="009C1EB1"/>
    <w:rsid w:val="00A848C1"/>
    <w:rsid w:val="00AF4F68"/>
    <w:rsid w:val="00B9554A"/>
    <w:rsid w:val="00BC123B"/>
    <w:rsid w:val="00D20041"/>
    <w:rsid w:val="00EA3AF5"/>
    <w:rsid w:val="00FC4688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B30934"/>
  <w15:chartTrackingRefBased/>
  <w15:docId w15:val="{DB92D7A7-FE68-2E40-91AA-8E7CFB09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55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5517"/>
  </w:style>
  <w:style w:type="paragraph" w:styleId="Pieddepage">
    <w:name w:val="footer"/>
    <w:basedOn w:val="Normal"/>
    <w:link w:val="PieddepageCar"/>
    <w:uiPriority w:val="99"/>
    <w:unhideWhenUsed/>
    <w:rsid w:val="004A55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5517"/>
  </w:style>
  <w:style w:type="table" w:styleId="Grilledutableau">
    <w:name w:val="Table Grid"/>
    <w:basedOn w:val="TableauNormal"/>
    <w:uiPriority w:val="39"/>
    <w:rsid w:val="004A5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5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305</Words>
  <Characters>1641</Characters>
  <Application>Microsoft Office Word</Application>
  <DocSecurity>0</DocSecurity>
  <Lines>36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SESSOU</dc:creator>
  <cp:keywords/>
  <dc:description/>
  <cp:lastModifiedBy>Sena SESSOU</cp:lastModifiedBy>
  <cp:revision>5</cp:revision>
  <dcterms:created xsi:type="dcterms:W3CDTF">2024-06-13T23:41:00Z</dcterms:created>
  <dcterms:modified xsi:type="dcterms:W3CDTF">2024-08-20T06:14:00Z</dcterms:modified>
</cp:coreProperties>
</file>